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35D2" w14:textId="77777777" w:rsidR="00E04FD4" w:rsidRPr="00C50FED" w:rsidRDefault="00E04FD4" w:rsidP="00AD43D7">
      <w:pPr>
        <w:spacing w:after="0"/>
        <w:jc w:val="center"/>
        <w:rPr>
          <w:rFonts w:ascii="TimesLT" w:hAnsi="TimesLT" w:cs="Arial"/>
        </w:rPr>
      </w:pPr>
    </w:p>
    <w:p w14:paraId="161B8A4A" w14:textId="45E97C47" w:rsidR="0042114F" w:rsidRDefault="009621BD" w:rsidP="00AD43D7">
      <w:pPr>
        <w:tabs>
          <w:tab w:val="center" w:pos="4819"/>
        </w:tabs>
        <w:spacing w:after="0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212806" wp14:editId="1A518F0C">
                <wp:simplePos x="0" y="0"/>
                <wp:positionH relativeFrom="column">
                  <wp:posOffset>1501140</wp:posOffset>
                </wp:positionH>
                <wp:positionV relativeFrom="paragraph">
                  <wp:posOffset>149225</wp:posOffset>
                </wp:positionV>
                <wp:extent cx="3114675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C62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8.2pt;margin-top:11.75pt;width:245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udwwEAAG4DAAAOAAAAZHJzL2Uyb0RvYy54bWysU02PEzEMvSPxH6Lc6XQKXWDU6R5alssC&#10;lXb5AW6S+RCZOLLTzvTfk6Qfu4IbYg6RE9vPz8+e1f00WHE0xD26WpazuRTGKdS9a2v58/nh3Scp&#10;OIDTYNGZWp4My/v12zer0VdmgR1abUhEEMfV6GvZheCromDVmQF4ht646GyQBgjxSm2hCcaIPthi&#10;MZ/fFSOS9oTKMMfX7dkp1xm/aYwKP5qGTRC2lpFbyCflc5/OYr2CqiXwXa8uNOAfWAzQu1j0BrWF&#10;AOJA/V9QQ68IGZswUzgU2DS9MrmH2E05/6Obpw68yb1EcdjfZOL/B6u+HzduR4m6mtyTf0T1i4XD&#10;TQeuNZnA88nHwZVJqmL0XN1S0oX9jsR+/IY6xsAhYFZhamhIkLE/MWWxTzexzRSEio/vy/LD3cel&#10;FOrqK6C6Jnri8NXgIJJRSw4EfduFDToXR4pU5jJwfOSQaEF1TUhVHT701ubJWifGWn5eLpY5gdH2&#10;OjlTGFO731gSR0i7kb/cY/S8DkvIW+DuHKejdV4awoPTuUhnQH+52AF6e7YjKesukiWV0kpytUd9&#10;2tFVyjjUzP6ygGlrXt9z9stvsv4NAAD//wMAUEsDBBQABgAIAAAAIQAkZAmU3wAAAAkBAAAPAAAA&#10;ZHJzL2Rvd25yZXYueG1sTI/LTsMwEEX3SPyDNUjsqENa0hLiVBUIIQoLGhDduvE0jhqPI9ttw9/X&#10;FQvYzePozpliPpiOHdD51pKA21ECDKm2qqVGwNfn880MmA+SlOwsoYAf9DAvLy8KmSt7pBUeqtCw&#10;GEI+lwJ0CH3Oua81GulHtkeKu611RobYuoYrJ48x3HQ8TZKMG9lSvKBlj48a6121NwImH9vKrV/f&#10;+dtTtkzdi/5e66kR4vpqWDwACziEPxjO+lEdyui0sXtSnnUC0nE2iei5uAMWgWma3QPb/A54WfD/&#10;H5QnAAAA//8DAFBLAQItABQABgAIAAAAIQC2gziS/gAAAOEBAAATAAAAAAAAAAAAAAAAAAAAAABb&#10;Q29udGVudF9UeXBlc10ueG1sUEsBAi0AFAAGAAgAAAAhADj9If/WAAAAlAEAAAsAAAAAAAAAAAAA&#10;AAAALwEAAF9yZWxzLy5yZWxzUEsBAi0AFAAGAAgAAAAhAA/im53DAQAAbgMAAA4AAAAAAAAAAAAA&#10;AAAALgIAAGRycy9lMm9Eb2MueG1sUEsBAi0AFAAGAAgAAAAhACRkCZT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42114F">
        <w:tab/>
      </w:r>
    </w:p>
    <w:p w14:paraId="3994F9EC" w14:textId="77777777" w:rsidR="0067087C" w:rsidRPr="0042114F" w:rsidRDefault="0042114F" w:rsidP="00AD43D7">
      <w:pPr>
        <w:spacing w:after="0"/>
        <w:jc w:val="center"/>
        <w:rPr>
          <w:rFonts w:ascii="TimesLT" w:hAnsi="TimesLT" w:cs="Arial"/>
          <w:sz w:val="28"/>
          <w:szCs w:val="28"/>
          <w:vertAlign w:val="superscript"/>
          <w:lang w:val="it-IT"/>
        </w:rPr>
      </w:pPr>
      <w:r w:rsidRPr="0042114F">
        <w:rPr>
          <w:rFonts w:ascii="TimesLT" w:hAnsi="TimesLT" w:cs="Arial"/>
          <w:sz w:val="28"/>
          <w:szCs w:val="28"/>
          <w:vertAlign w:val="superscript"/>
          <w:lang w:val="it-IT"/>
        </w:rPr>
        <w:t xml:space="preserve"> </w:t>
      </w:r>
      <w:r w:rsidR="008701CC">
        <w:rPr>
          <w:rFonts w:ascii="TimesLT" w:hAnsi="TimesLT" w:cs="Arial"/>
          <w:sz w:val="28"/>
          <w:szCs w:val="28"/>
          <w:vertAlign w:val="superscript"/>
          <w:lang w:val="it-IT"/>
        </w:rPr>
        <w:t>(</w:t>
      </w:r>
      <w:r w:rsidR="009F7802" w:rsidRPr="0042114F">
        <w:rPr>
          <w:rFonts w:ascii="TimesLT" w:hAnsi="TimesLT" w:cs="Arial"/>
          <w:sz w:val="28"/>
          <w:szCs w:val="28"/>
          <w:vertAlign w:val="superscript"/>
          <w:lang w:val="it-IT"/>
        </w:rPr>
        <w:t>vardas ir pavardė</w:t>
      </w:r>
      <w:r w:rsidR="00E04FD4" w:rsidRPr="0042114F">
        <w:rPr>
          <w:rFonts w:ascii="TimesLT" w:hAnsi="TimesLT" w:cs="Arial"/>
          <w:sz w:val="28"/>
          <w:szCs w:val="28"/>
          <w:vertAlign w:val="superscript"/>
          <w:lang w:val="it-IT"/>
        </w:rPr>
        <w:t>)</w:t>
      </w:r>
    </w:p>
    <w:p w14:paraId="23449FB0" w14:textId="77777777" w:rsidR="0042114F" w:rsidRDefault="0042114F" w:rsidP="00AD43D7">
      <w:pPr>
        <w:spacing w:after="0"/>
        <w:jc w:val="center"/>
        <w:rPr>
          <w:rFonts w:ascii="TimesLT" w:hAnsi="TimesLT" w:cs="Arial"/>
        </w:rPr>
      </w:pPr>
    </w:p>
    <w:p w14:paraId="1AAEEB52" w14:textId="4B971F33" w:rsidR="0031108F" w:rsidRPr="0067087C" w:rsidRDefault="009621BD" w:rsidP="00AD43D7">
      <w:pPr>
        <w:spacing w:after="0"/>
        <w:jc w:val="center"/>
        <w:rPr>
          <w:rFonts w:ascii="TimesLT" w:hAnsi="TimesLT" w:cs="Arial"/>
        </w:rPr>
      </w:pPr>
      <w:r>
        <w:rPr>
          <w:rFonts w:ascii="TimesLT" w:hAnsi="TimesLT" w:cs="Arial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0936A3" wp14:editId="085BFA1F">
                <wp:simplePos x="0" y="0"/>
                <wp:positionH relativeFrom="column">
                  <wp:posOffset>1501140</wp:posOffset>
                </wp:positionH>
                <wp:positionV relativeFrom="paragraph">
                  <wp:posOffset>149225</wp:posOffset>
                </wp:positionV>
                <wp:extent cx="3114675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34E58" id="AutoShape 3" o:spid="_x0000_s1026" type="#_x0000_t32" style="position:absolute;margin-left:118.2pt;margin-top:11.75pt;width:245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udwwEAAG4DAAAOAAAAZHJzL2Uyb0RvYy54bWysU02PEzEMvSPxH6Lc6XQKXWDU6R5alssC&#10;lXb5AW6S+RCZOLLTzvTfk6Qfu4IbYg6RE9vPz8+e1f00WHE0xD26WpazuRTGKdS9a2v58/nh3Scp&#10;OIDTYNGZWp4My/v12zer0VdmgR1abUhEEMfV6GvZheCromDVmQF4ht646GyQBgjxSm2hCcaIPthi&#10;MZ/fFSOS9oTKMMfX7dkp1xm/aYwKP5qGTRC2lpFbyCflc5/OYr2CqiXwXa8uNOAfWAzQu1j0BrWF&#10;AOJA/V9QQ68IGZswUzgU2DS9MrmH2E05/6Obpw68yb1EcdjfZOL/B6u+HzduR4m6mtyTf0T1i4XD&#10;TQeuNZnA88nHwZVJqmL0XN1S0oX9jsR+/IY6xsAhYFZhamhIkLE/MWWxTzexzRSEio/vy/LD3cel&#10;FOrqK6C6Jnri8NXgIJJRSw4EfduFDToXR4pU5jJwfOSQaEF1TUhVHT701ubJWifGWn5eLpY5gdH2&#10;OjlTGFO731gSR0i7kb/cY/S8DkvIW+DuHKejdV4awoPTuUhnQH+52AF6e7YjKesukiWV0kpytUd9&#10;2tFVyjjUzP6ygGlrXt9z9stvsv4NAAD//wMAUEsDBBQABgAIAAAAIQAkZAmU3wAAAAkBAAAPAAAA&#10;ZHJzL2Rvd25yZXYueG1sTI/LTsMwEEX3SPyDNUjsqENa0hLiVBUIIQoLGhDduvE0jhqPI9ttw9/X&#10;FQvYzePozpliPpiOHdD51pKA21ECDKm2qqVGwNfn880MmA+SlOwsoYAf9DAvLy8KmSt7pBUeqtCw&#10;GEI+lwJ0CH3Oua81GulHtkeKu611RobYuoYrJ48x3HQ8TZKMG9lSvKBlj48a6121NwImH9vKrV/f&#10;+dtTtkzdi/5e66kR4vpqWDwACziEPxjO+lEdyui0sXtSnnUC0nE2iei5uAMWgWma3QPb/A54WfD/&#10;H5QnAAAA//8DAFBLAQItABQABgAIAAAAIQC2gziS/gAAAOEBAAATAAAAAAAAAAAAAAAAAAAAAABb&#10;Q29udGVudF9UeXBlc10ueG1sUEsBAi0AFAAGAAgAAAAhADj9If/WAAAAlAEAAAsAAAAAAAAAAAAA&#10;AAAALwEAAF9yZWxzLy5yZWxzUEsBAi0AFAAGAAgAAAAhAA/im53DAQAAbgMAAA4AAAAAAAAAAAAA&#10;AAAALgIAAGRycy9lMm9Eb2MueG1sUEsBAi0AFAAGAAgAAAAhACRkCZTfAAAACQEAAA8AAAAAAAAA&#10;AAAAAAAAHQQAAGRycy9kb3ducmV2LnhtbFBLBQYAAAAABAAEAPMAAAApBQAAAAA=&#10;">
                <v:stroke dashstyle="dash"/>
              </v:shape>
            </w:pict>
          </mc:Fallback>
        </mc:AlternateContent>
      </w:r>
    </w:p>
    <w:p w14:paraId="43866E19" w14:textId="77777777" w:rsidR="00E04FD4" w:rsidRPr="0042114F" w:rsidRDefault="0042114F" w:rsidP="00AD43D7">
      <w:pPr>
        <w:spacing w:after="0"/>
        <w:jc w:val="center"/>
        <w:rPr>
          <w:rFonts w:ascii="TimesLT" w:hAnsi="TimesLT" w:cs="Arial"/>
          <w:sz w:val="28"/>
          <w:szCs w:val="28"/>
          <w:vertAlign w:val="superscript"/>
          <w:lang w:val="it-IT"/>
        </w:rPr>
      </w:pPr>
      <w:r w:rsidRPr="0042114F">
        <w:rPr>
          <w:rFonts w:ascii="TimesLT" w:hAnsi="TimesLT" w:cs="Arial"/>
          <w:sz w:val="28"/>
          <w:szCs w:val="28"/>
          <w:vertAlign w:val="superscript"/>
          <w:lang w:val="it-IT"/>
        </w:rPr>
        <w:t xml:space="preserve"> </w:t>
      </w:r>
      <w:r w:rsidR="00803D89" w:rsidRPr="0042114F">
        <w:rPr>
          <w:rFonts w:ascii="TimesLT" w:hAnsi="TimesLT" w:cs="Arial"/>
          <w:sz w:val="28"/>
          <w:szCs w:val="28"/>
          <w:vertAlign w:val="superscript"/>
          <w:lang w:val="it-IT"/>
        </w:rPr>
        <w:t>(</w:t>
      </w:r>
      <w:r w:rsidR="00C35684">
        <w:rPr>
          <w:rFonts w:ascii="TimesLT" w:hAnsi="TimesLT" w:cs="Arial"/>
          <w:sz w:val="28"/>
          <w:szCs w:val="28"/>
          <w:vertAlign w:val="superscript"/>
          <w:lang w:val="it-IT"/>
        </w:rPr>
        <w:t xml:space="preserve">el.p. adresas, </w:t>
      </w:r>
      <w:r w:rsidR="009F7802">
        <w:rPr>
          <w:rFonts w:ascii="TimesLT" w:hAnsi="TimesLT" w:cs="Arial"/>
          <w:sz w:val="28"/>
          <w:szCs w:val="28"/>
          <w:vertAlign w:val="superscript"/>
          <w:lang w:val="it-IT"/>
        </w:rPr>
        <w:t>tel.nr.</w:t>
      </w:r>
      <w:r w:rsidR="00E04FD4" w:rsidRPr="0042114F">
        <w:rPr>
          <w:rFonts w:ascii="TimesLT" w:hAnsi="TimesLT" w:cs="Arial"/>
          <w:sz w:val="28"/>
          <w:szCs w:val="28"/>
          <w:vertAlign w:val="superscript"/>
          <w:lang w:val="it-IT"/>
        </w:rPr>
        <w:t>)</w:t>
      </w:r>
    </w:p>
    <w:p w14:paraId="173A8F99" w14:textId="77777777" w:rsidR="00E04FD4" w:rsidRPr="008852EC" w:rsidRDefault="00E04FD4" w:rsidP="00AD43D7">
      <w:pPr>
        <w:spacing w:after="0"/>
        <w:jc w:val="center"/>
        <w:rPr>
          <w:rFonts w:ascii="TimesLT" w:hAnsi="TimesLT" w:cs="Arial"/>
          <w:lang w:val="it-IT"/>
        </w:rPr>
      </w:pPr>
    </w:p>
    <w:p w14:paraId="3CA3A43E" w14:textId="77777777" w:rsidR="00E04FD4" w:rsidRPr="008852EC" w:rsidRDefault="00E04FD4" w:rsidP="00AD43D7">
      <w:pPr>
        <w:spacing w:after="0"/>
        <w:jc w:val="center"/>
        <w:rPr>
          <w:rFonts w:ascii="TimesLT" w:hAnsi="TimesLT" w:cs="Arial"/>
          <w:lang w:val="it-IT"/>
        </w:rPr>
      </w:pPr>
    </w:p>
    <w:p w14:paraId="6CE0B92F" w14:textId="77777777" w:rsidR="00E04FD4" w:rsidRDefault="00ED0D80" w:rsidP="00AD43D7">
      <w:pPr>
        <w:spacing w:after="0"/>
        <w:rPr>
          <w:szCs w:val="24"/>
        </w:rPr>
      </w:pPr>
      <w:r w:rsidRPr="00ED0D80">
        <w:rPr>
          <w:szCs w:val="24"/>
        </w:rPr>
        <w:t>Lie</w:t>
      </w:r>
      <w:r w:rsidR="00A2598B">
        <w:rPr>
          <w:szCs w:val="24"/>
        </w:rPr>
        <w:t>tuvos mokinių neformaliojo</w:t>
      </w:r>
    </w:p>
    <w:p w14:paraId="042D380A" w14:textId="77777777" w:rsidR="00A2598B" w:rsidRPr="00A2598B" w:rsidRDefault="00A2598B" w:rsidP="00AD43D7">
      <w:pPr>
        <w:spacing w:after="0"/>
        <w:rPr>
          <w:szCs w:val="24"/>
        </w:rPr>
      </w:pPr>
      <w:r>
        <w:rPr>
          <w:szCs w:val="24"/>
        </w:rPr>
        <w:t xml:space="preserve">švietimo centro </w:t>
      </w:r>
      <w:r w:rsidR="00245E42">
        <w:rPr>
          <w:szCs w:val="24"/>
        </w:rPr>
        <w:t>d</w:t>
      </w:r>
      <w:r>
        <w:rPr>
          <w:szCs w:val="24"/>
        </w:rPr>
        <w:t>irektoriui</w:t>
      </w:r>
    </w:p>
    <w:p w14:paraId="55CB83C4" w14:textId="77777777" w:rsidR="0042114F" w:rsidRPr="0042114F" w:rsidRDefault="0042114F" w:rsidP="00AD43D7">
      <w:pPr>
        <w:spacing w:after="0"/>
        <w:rPr>
          <w:lang w:val="it-IT"/>
        </w:rPr>
      </w:pPr>
    </w:p>
    <w:p w14:paraId="7B8ACF84" w14:textId="77777777" w:rsidR="00E04FD4" w:rsidRPr="00C50FED" w:rsidRDefault="00E04FD4" w:rsidP="00AD43D7">
      <w:pPr>
        <w:spacing w:after="0"/>
        <w:rPr>
          <w:rFonts w:ascii="TimesLT" w:hAnsi="TimesLT" w:cs="Arial"/>
        </w:rPr>
      </w:pPr>
    </w:p>
    <w:p w14:paraId="1747E893" w14:textId="77777777" w:rsidR="00E04FD4" w:rsidRPr="00124442" w:rsidRDefault="009F7802" w:rsidP="00AD43D7">
      <w:pPr>
        <w:pStyle w:val="Heading2"/>
        <w:spacing w:after="0"/>
        <w:rPr>
          <w:rFonts w:ascii="TimesLT" w:hAnsi="TimesLT" w:cs="Arial"/>
          <w:b/>
          <w:bCs/>
          <w:lang w:val="it-IT"/>
        </w:rPr>
      </w:pPr>
      <w:r>
        <w:rPr>
          <w:rFonts w:ascii="TimesLT" w:hAnsi="TimesLT" w:cs="Arial"/>
          <w:b/>
          <w:bCs/>
          <w:lang w:val="it-IT"/>
        </w:rPr>
        <w:t xml:space="preserve">SUTIKIMAS DĖL </w:t>
      </w:r>
      <w:r w:rsidRPr="00C35684">
        <w:rPr>
          <w:rFonts w:ascii="TimesLT" w:hAnsi="TimesLT" w:cs="Arial"/>
          <w:b/>
          <w:bCs/>
          <w:lang w:val="it-IT"/>
        </w:rPr>
        <w:t>P</w:t>
      </w:r>
      <w:r w:rsidR="00C35684" w:rsidRPr="00C35684">
        <w:rPr>
          <w:rFonts w:ascii="TimesLT" w:hAnsi="TimesLT" w:cs="Arial"/>
          <w:b/>
          <w:bCs/>
          <w:lang w:val="it-IT"/>
        </w:rPr>
        <w:t xml:space="preserve">ROFESINIO </w:t>
      </w:r>
      <w:r w:rsidRPr="00C35684">
        <w:rPr>
          <w:rFonts w:ascii="TimesLT" w:hAnsi="TimesLT" w:cs="Arial"/>
          <w:b/>
          <w:bCs/>
          <w:lang w:val="it-IT"/>
        </w:rPr>
        <w:t>O</w:t>
      </w:r>
      <w:r w:rsidR="00C35684" w:rsidRPr="00C35684">
        <w:rPr>
          <w:rFonts w:ascii="TimesLT" w:hAnsi="TimesLT" w:cs="Arial"/>
          <w:b/>
          <w:bCs/>
          <w:lang w:val="it-IT"/>
        </w:rPr>
        <w:t>RIENTAVIMO</w:t>
      </w:r>
      <w:r>
        <w:rPr>
          <w:rFonts w:ascii="TimesLT" w:hAnsi="TimesLT" w:cs="Arial"/>
          <w:b/>
          <w:bCs/>
          <w:lang w:val="it-IT"/>
        </w:rPr>
        <w:t xml:space="preserve"> PASLAUGŲ SUTEIKIMO</w:t>
      </w:r>
      <w:r w:rsidR="00B03D69">
        <w:rPr>
          <w:rFonts w:ascii="TimesLT" w:hAnsi="TimesLT" w:cs="Arial"/>
          <w:b/>
          <w:bCs/>
          <w:lang w:val="it-IT"/>
        </w:rPr>
        <w:t xml:space="preserve"> </w:t>
      </w:r>
      <w:r w:rsidR="00B03D69" w:rsidRPr="00124442">
        <w:rPr>
          <w:rFonts w:ascii="TimesLT" w:hAnsi="TimesLT" w:cs="Arial"/>
          <w:b/>
          <w:bCs/>
          <w:lang w:val="it-IT"/>
        </w:rPr>
        <w:t>MOKINIAMS / STUDENTAMS</w:t>
      </w:r>
      <w:r w:rsidR="002E6159" w:rsidRPr="00124442">
        <w:rPr>
          <w:rFonts w:ascii="TimesLT" w:hAnsi="TimesLT" w:cs="Arial"/>
          <w:b/>
          <w:bCs/>
          <w:lang w:val="it-IT"/>
        </w:rPr>
        <w:t xml:space="preserve"> / NEET</w:t>
      </w:r>
    </w:p>
    <w:p w14:paraId="3CB21F5A" w14:textId="77777777" w:rsidR="00E04FD4" w:rsidRPr="00C50FED" w:rsidRDefault="008852EC" w:rsidP="00AD43D7">
      <w:pPr>
        <w:tabs>
          <w:tab w:val="left" w:pos="3990"/>
        </w:tabs>
        <w:spacing w:after="0"/>
        <w:rPr>
          <w:rFonts w:ascii="TimesLT" w:hAnsi="TimesLT" w:cs="Arial"/>
        </w:rPr>
      </w:pPr>
      <w:r>
        <w:rPr>
          <w:rFonts w:ascii="TimesLT" w:hAnsi="TimesLT" w:cs="Arial"/>
        </w:rPr>
        <w:tab/>
      </w:r>
    </w:p>
    <w:p w14:paraId="18699245" w14:textId="77777777" w:rsidR="00E04FD4" w:rsidRDefault="00C13FD0" w:rsidP="00AD43D7">
      <w:pPr>
        <w:spacing w:after="0"/>
        <w:jc w:val="center"/>
        <w:rPr>
          <w:rFonts w:ascii="TimesLT" w:hAnsi="TimesLT" w:cs="Arial"/>
        </w:rPr>
      </w:pPr>
      <w:r>
        <w:rPr>
          <w:rFonts w:ascii="TimesLT" w:hAnsi="TimesLT" w:cs="Arial"/>
        </w:rPr>
        <w:t>________________</w:t>
      </w:r>
    </w:p>
    <w:p w14:paraId="251D1AFD" w14:textId="77777777" w:rsidR="00C13FD0" w:rsidRPr="00C13FD0" w:rsidRDefault="00C13FD0" w:rsidP="00AD43D7">
      <w:pPr>
        <w:spacing w:after="0"/>
        <w:jc w:val="center"/>
        <w:rPr>
          <w:rFonts w:ascii="TimesLT" w:hAnsi="TimesLT" w:cs="Arial"/>
          <w:sz w:val="20"/>
        </w:rPr>
      </w:pPr>
      <w:r w:rsidRPr="00C13FD0">
        <w:rPr>
          <w:rFonts w:ascii="TimesLT" w:hAnsi="TimesLT" w:cs="Arial"/>
          <w:sz w:val="20"/>
        </w:rPr>
        <w:t>(data)</w:t>
      </w:r>
    </w:p>
    <w:p w14:paraId="68A11F0B" w14:textId="77777777" w:rsidR="00C13FD0" w:rsidRDefault="00C13FD0" w:rsidP="00C13FD0">
      <w:pPr>
        <w:spacing w:after="0"/>
        <w:jc w:val="center"/>
        <w:rPr>
          <w:rFonts w:ascii="TimesLT" w:hAnsi="TimesLT" w:cs="Arial"/>
        </w:rPr>
      </w:pPr>
      <w:r>
        <w:rPr>
          <w:rFonts w:ascii="TimesLT" w:hAnsi="TimesLT" w:cs="Arial"/>
        </w:rPr>
        <w:t>________________</w:t>
      </w:r>
    </w:p>
    <w:p w14:paraId="0830DF9C" w14:textId="77777777" w:rsidR="00C13FD0" w:rsidRPr="00C13FD0" w:rsidRDefault="00C13FD0" w:rsidP="00C13FD0">
      <w:pPr>
        <w:spacing w:after="0"/>
        <w:jc w:val="center"/>
        <w:rPr>
          <w:rFonts w:ascii="TimesLT" w:hAnsi="TimesLT" w:cs="Arial"/>
          <w:sz w:val="20"/>
        </w:rPr>
      </w:pPr>
      <w:r w:rsidRPr="00C13FD0">
        <w:rPr>
          <w:rFonts w:ascii="TimesLT" w:hAnsi="TimesLT" w:cs="Arial"/>
          <w:sz w:val="20"/>
        </w:rPr>
        <w:t>(vieta)</w:t>
      </w:r>
    </w:p>
    <w:p w14:paraId="55FF2BC0" w14:textId="77777777" w:rsidR="00C13FD0" w:rsidRDefault="00C13FD0" w:rsidP="00AD43D7">
      <w:pPr>
        <w:spacing w:after="0"/>
        <w:jc w:val="center"/>
        <w:rPr>
          <w:rFonts w:ascii="TimesLT" w:hAnsi="TimesLT" w:cs="Arial"/>
        </w:rPr>
      </w:pPr>
    </w:p>
    <w:p w14:paraId="393E5AEA" w14:textId="77777777" w:rsidR="00765A22" w:rsidRPr="00C50FED" w:rsidRDefault="00765A22" w:rsidP="00AD43D7">
      <w:pPr>
        <w:spacing w:after="0"/>
        <w:jc w:val="center"/>
        <w:rPr>
          <w:rFonts w:ascii="TimesLT" w:hAnsi="TimesLT" w:cs="Arial"/>
        </w:rPr>
      </w:pPr>
    </w:p>
    <w:p w14:paraId="283287A5" w14:textId="77777777" w:rsidR="00464024" w:rsidRPr="001D4A0F" w:rsidRDefault="00166DCD" w:rsidP="00AD43D7">
      <w:pPr>
        <w:pStyle w:val="BodyText"/>
        <w:tabs>
          <w:tab w:val="left" w:pos="7380"/>
        </w:tabs>
        <w:spacing w:after="0" w:line="240" w:lineRule="auto"/>
        <w:ind w:firstLine="720"/>
        <w:jc w:val="both"/>
        <w:rPr>
          <w:szCs w:val="24"/>
          <w:lang w:eastAsia="lt-LT"/>
        </w:rPr>
      </w:pPr>
      <w:r w:rsidRPr="001D4A0F">
        <w:rPr>
          <w:rFonts w:ascii="TimesLT" w:hAnsi="TimesLT" w:cs="Arial"/>
        </w:rPr>
        <w:t>Sutinku</w:t>
      </w:r>
      <w:r w:rsidR="009F7802" w:rsidRPr="001D4A0F">
        <w:rPr>
          <w:rFonts w:ascii="TimesLT" w:hAnsi="TimesLT" w:cs="Arial"/>
        </w:rPr>
        <w:t>, baigęs</w:t>
      </w:r>
      <w:r w:rsidR="00EE78CF" w:rsidRPr="001D4A0F">
        <w:rPr>
          <w:rFonts w:ascii="TimesLT" w:hAnsi="TimesLT" w:cs="Arial"/>
        </w:rPr>
        <w:t xml:space="preserve"> (-</w:t>
      </w:r>
      <w:proofErr w:type="spellStart"/>
      <w:r w:rsidR="00EE78CF" w:rsidRPr="001D4A0F">
        <w:rPr>
          <w:rFonts w:ascii="TimesLT" w:hAnsi="TimesLT" w:cs="Arial"/>
        </w:rPr>
        <w:t>usi</w:t>
      </w:r>
      <w:proofErr w:type="spellEnd"/>
      <w:r w:rsidR="00EE78CF" w:rsidRPr="001D4A0F">
        <w:rPr>
          <w:rFonts w:ascii="TimesLT" w:hAnsi="TimesLT" w:cs="Arial"/>
        </w:rPr>
        <w:t>)</w:t>
      </w:r>
      <w:r w:rsidR="00AD43D7" w:rsidRPr="001D4A0F">
        <w:rPr>
          <w:rFonts w:ascii="TimesLT" w:hAnsi="TimesLT" w:cs="Arial"/>
        </w:rPr>
        <w:t xml:space="preserve"> mokymus pagal karjeros specialisto kvalifikacijos tobulinimo programą, kuriuos organizuoja Lietuvos mokinių neformaliojo švietimo centras įgyvendindamas </w:t>
      </w:r>
      <w:r w:rsidR="00AD43D7" w:rsidRPr="001D4A0F">
        <w:rPr>
          <w:szCs w:val="24"/>
        </w:rPr>
        <w:t xml:space="preserve">projektą Nr. 09.4.1-ESFA-V-735-02-0001 „Kokybiškų karjeros paslaugų teikimas realioje ir virtualioje aplinkoje“, iki 2023 m. </w:t>
      </w:r>
      <w:r w:rsidR="00AD43D7" w:rsidRPr="001D4A0F">
        <w:rPr>
          <w:szCs w:val="24"/>
          <w:lang w:eastAsia="lt-LT"/>
        </w:rPr>
        <w:t xml:space="preserve">I ketvirčio pabaigos suteikti PO paslaugas ne mažiau kaip 80 </w:t>
      </w:r>
      <w:r w:rsidR="00AD43D7" w:rsidRPr="00124442">
        <w:rPr>
          <w:szCs w:val="24"/>
          <w:lang w:eastAsia="lt-LT"/>
        </w:rPr>
        <w:t xml:space="preserve">unikalių </w:t>
      </w:r>
      <w:r w:rsidR="00AD43D7" w:rsidRPr="001D4A0F">
        <w:rPr>
          <w:szCs w:val="24"/>
          <w:lang w:eastAsia="lt-LT"/>
        </w:rPr>
        <w:t>mokinių</w:t>
      </w:r>
      <w:r w:rsidR="00F23558">
        <w:rPr>
          <w:szCs w:val="24"/>
          <w:lang w:eastAsia="lt-LT"/>
        </w:rPr>
        <w:t xml:space="preserve"> </w:t>
      </w:r>
      <w:r w:rsidR="0085640F" w:rsidRPr="001D4A0F">
        <w:rPr>
          <w:szCs w:val="24"/>
          <w:lang w:eastAsia="lt-LT"/>
        </w:rPr>
        <w:t xml:space="preserve">/ </w:t>
      </w:r>
      <w:r w:rsidR="00AD43D7" w:rsidRPr="001D4A0F">
        <w:rPr>
          <w:szCs w:val="24"/>
          <w:lang w:eastAsia="lt-LT"/>
        </w:rPr>
        <w:t>studentų</w:t>
      </w:r>
      <w:r w:rsidR="00124442">
        <w:rPr>
          <w:szCs w:val="24"/>
          <w:lang w:eastAsia="lt-LT"/>
        </w:rPr>
        <w:t xml:space="preserve"> / NEET</w:t>
      </w:r>
      <w:r w:rsidR="0085640F" w:rsidRPr="001D4A0F">
        <w:rPr>
          <w:szCs w:val="24"/>
          <w:lang w:eastAsia="lt-LT"/>
        </w:rPr>
        <w:t xml:space="preserve"> ir iki 202</w:t>
      </w:r>
      <w:r w:rsidR="00124442">
        <w:rPr>
          <w:szCs w:val="24"/>
          <w:lang w:eastAsia="lt-LT"/>
        </w:rPr>
        <w:t>3</w:t>
      </w:r>
      <w:r w:rsidR="0085640F" w:rsidRPr="001D4A0F">
        <w:rPr>
          <w:szCs w:val="24"/>
          <w:lang w:eastAsia="lt-LT"/>
        </w:rPr>
        <w:t xml:space="preserve"> m. kovo mėn. 31</w:t>
      </w:r>
      <w:r w:rsidR="00AD43D7" w:rsidRPr="001D4A0F">
        <w:rPr>
          <w:szCs w:val="24"/>
          <w:lang w:eastAsia="lt-LT"/>
        </w:rPr>
        <w:t xml:space="preserve">. </w:t>
      </w:r>
      <w:r w:rsidR="0085640F" w:rsidRPr="001D4A0F">
        <w:rPr>
          <w:szCs w:val="24"/>
          <w:lang w:eastAsia="lt-LT"/>
        </w:rPr>
        <w:t xml:space="preserve">Lietuvos mokinių neformaliojo švietimo centrui pateikti </w:t>
      </w:r>
      <w:r w:rsidR="00AD43D7" w:rsidRPr="001D4A0F">
        <w:rPr>
          <w:szCs w:val="24"/>
          <w:lang w:eastAsia="lt-LT"/>
        </w:rPr>
        <w:t>asmenų (mokinių</w:t>
      </w:r>
      <w:r w:rsidR="00F23558">
        <w:rPr>
          <w:szCs w:val="24"/>
          <w:lang w:eastAsia="lt-LT"/>
        </w:rPr>
        <w:t xml:space="preserve"> </w:t>
      </w:r>
      <w:r w:rsidR="0085640F" w:rsidRPr="001D4A0F">
        <w:rPr>
          <w:szCs w:val="24"/>
          <w:lang w:eastAsia="lt-LT"/>
        </w:rPr>
        <w:t xml:space="preserve">/ </w:t>
      </w:r>
      <w:r w:rsidR="00AD43D7" w:rsidRPr="001D4A0F">
        <w:rPr>
          <w:szCs w:val="24"/>
          <w:lang w:eastAsia="lt-LT"/>
        </w:rPr>
        <w:t>studentų</w:t>
      </w:r>
      <w:r w:rsidR="00124442">
        <w:rPr>
          <w:szCs w:val="24"/>
          <w:lang w:eastAsia="lt-LT"/>
        </w:rPr>
        <w:t xml:space="preserve"> / NEET</w:t>
      </w:r>
      <w:r w:rsidR="00AD43D7" w:rsidRPr="001D4A0F">
        <w:rPr>
          <w:szCs w:val="24"/>
          <w:lang w:eastAsia="lt-LT"/>
        </w:rPr>
        <w:t>), gavusių paslaugas, sąraš</w:t>
      </w:r>
      <w:r w:rsidR="0085640F" w:rsidRPr="001D4A0F">
        <w:rPr>
          <w:szCs w:val="24"/>
          <w:lang w:eastAsia="lt-LT"/>
        </w:rPr>
        <w:t>ą</w:t>
      </w:r>
      <w:r w:rsidR="00AD43D7" w:rsidRPr="001D4A0F">
        <w:rPr>
          <w:szCs w:val="24"/>
          <w:lang w:eastAsia="lt-LT"/>
        </w:rPr>
        <w:t>, patvirtint</w:t>
      </w:r>
      <w:r w:rsidR="0085640F" w:rsidRPr="001D4A0F">
        <w:rPr>
          <w:szCs w:val="24"/>
          <w:lang w:eastAsia="lt-LT"/>
        </w:rPr>
        <w:t>ą</w:t>
      </w:r>
      <w:r w:rsidR="00AD43D7" w:rsidRPr="001D4A0F">
        <w:rPr>
          <w:szCs w:val="24"/>
          <w:lang w:eastAsia="lt-LT"/>
        </w:rPr>
        <w:t xml:space="preserve"> švietimo įstaigos (-ų) vadovo (-ų)</w:t>
      </w:r>
      <w:r w:rsidR="0085640F" w:rsidRPr="001D4A0F">
        <w:rPr>
          <w:szCs w:val="24"/>
          <w:lang w:eastAsia="lt-LT"/>
        </w:rPr>
        <w:t>.</w:t>
      </w:r>
    </w:p>
    <w:p w14:paraId="358A871B" w14:textId="272006B1" w:rsidR="00EE78CF" w:rsidRPr="00124442" w:rsidRDefault="009621BD" w:rsidP="00AD43D7">
      <w:pPr>
        <w:pStyle w:val="BodyText"/>
        <w:tabs>
          <w:tab w:val="left" w:pos="7380"/>
        </w:tabs>
        <w:spacing w:after="0" w:line="24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Cs w:val="24"/>
          <w:lang w:eastAsia="lt-LT"/>
        </w:rPr>
        <w:instrText xml:space="preserve"> FORMCHECKBOX </w:instrText>
      </w:r>
      <w:r>
        <w:rPr>
          <w:szCs w:val="24"/>
          <w:lang w:eastAsia="lt-LT"/>
        </w:rPr>
      </w:r>
      <w:r>
        <w:rPr>
          <w:szCs w:val="24"/>
          <w:lang w:eastAsia="lt-LT"/>
        </w:rPr>
        <w:fldChar w:fldCharType="end"/>
      </w:r>
      <w:bookmarkEnd w:id="0"/>
      <w:r w:rsidR="009C5E3B">
        <w:rPr>
          <w:szCs w:val="24"/>
          <w:lang w:eastAsia="lt-LT"/>
        </w:rPr>
        <w:t xml:space="preserve"> </w:t>
      </w:r>
      <w:r w:rsidR="00D826CD">
        <w:rPr>
          <w:szCs w:val="24"/>
          <w:lang w:eastAsia="lt-LT"/>
        </w:rPr>
        <w:t>Patvirtinu, kad a</w:t>
      </w:r>
      <w:r w:rsidR="00EE78CF" w:rsidRPr="00124442">
        <w:rPr>
          <w:szCs w:val="24"/>
          <w:lang w:eastAsia="lt-LT"/>
        </w:rPr>
        <w:t>titinku pagrindin</w:t>
      </w:r>
      <w:r w:rsidR="00953D6E">
        <w:rPr>
          <w:szCs w:val="24"/>
          <w:lang w:eastAsia="lt-LT"/>
        </w:rPr>
        <w:t>į (-</w:t>
      </w:r>
      <w:proofErr w:type="spellStart"/>
      <w:r w:rsidR="00953D6E">
        <w:rPr>
          <w:szCs w:val="24"/>
          <w:lang w:eastAsia="lt-LT"/>
        </w:rPr>
        <w:t>ius</w:t>
      </w:r>
      <w:proofErr w:type="spellEnd"/>
      <w:r w:rsidR="00953D6E">
        <w:rPr>
          <w:szCs w:val="24"/>
          <w:lang w:eastAsia="lt-LT"/>
        </w:rPr>
        <w:t>)</w:t>
      </w:r>
      <w:r w:rsidR="00EE78CF" w:rsidRPr="00124442">
        <w:rPr>
          <w:szCs w:val="24"/>
          <w:lang w:eastAsia="lt-LT"/>
        </w:rPr>
        <w:t xml:space="preserve"> atrankos į mokymus pagal </w:t>
      </w:r>
      <w:r w:rsidR="00EE78CF" w:rsidRPr="00124442">
        <w:rPr>
          <w:szCs w:val="24"/>
        </w:rPr>
        <w:t xml:space="preserve">karjeros specialisto kvalifikacijos tobulinimo programą </w:t>
      </w:r>
      <w:r w:rsidR="00EE78CF" w:rsidRPr="00124442">
        <w:rPr>
          <w:szCs w:val="24"/>
          <w:lang w:eastAsia="lt-LT"/>
        </w:rPr>
        <w:t>kriterij</w:t>
      </w:r>
      <w:r w:rsidR="00953D6E">
        <w:rPr>
          <w:szCs w:val="24"/>
          <w:lang w:eastAsia="lt-LT"/>
        </w:rPr>
        <w:t>ų (-</w:t>
      </w:r>
      <w:proofErr w:type="spellStart"/>
      <w:r w:rsidR="00EE78CF" w:rsidRPr="00124442">
        <w:rPr>
          <w:szCs w:val="24"/>
          <w:lang w:eastAsia="lt-LT"/>
        </w:rPr>
        <w:t>us</w:t>
      </w:r>
      <w:proofErr w:type="spellEnd"/>
      <w:r w:rsidR="00953D6E">
        <w:rPr>
          <w:szCs w:val="24"/>
          <w:lang w:eastAsia="lt-LT"/>
        </w:rPr>
        <w:t>)</w:t>
      </w:r>
      <w:r w:rsidR="00EE78CF" w:rsidRPr="00124442">
        <w:rPr>
          <w:szCs w:val="24"/>
          <w:lang w:eastAsia="lt-LT"/>
        </w:rPr>
        <w:t>.</w:t>
      </w:r>
    </w:p>
    <w:p w14:paraId="1E6DD933" w14:textId="68D22A58" w:rsidR="002E6159" w:rsidRPr="00124442" w:rsidRDefault="009621BD" w:rsidP="00AD43D7">
      <w:pPr>
        <w:pStyle w:val="BodyText"/>
        <w:tabs>
          <w:tab w:val="left" w:pos="7380"/>
        </w:tabs>
        <w:spacing w:after="0" w:line="24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Cs w:val="24"/>
          <w:lang w:eastAsia="lt-LT"/>
        </w:rPr>
        <w:instrText xml:space="preserve"> FORMCHECKBOX </w:instrText>
      </w:r>
      <w:r>
        <w:rPr>
          <w:szCs w:val="24"/>
          <w:lang w:eastAsia="lt-LT"/>
        </w:rPr>
      </w:r>
      <w:r>
        <w:rPr>
          <w:szCs w:val="24"/>
          <w:lang w:eastAsia="lt-LT"/>
        </w:rPr>
        <w:fldChar w:fldCharType="end"/>
      </w:r>
      <w:bookmarkEnd w:id="1"/>
      <w:r>
        <w:rPr>
          <w:szCs w:val="24"/>
          <w:lang w:eastAsia="lt-LT"/>
        </w:rPr>
        <w:t xml:space="preserve"> </w:t>
      </w:r>
      <w:r w:rsidR="00997AE4">
        <w:rPr>
          <w:szCs w:val="24"/>
          <w:lang w:eastAsia="lt-LT"/>
        </w:rPr>
        <w:t>Patvirtinu, kad n</w:t>
      </w:r>
      <w:r w:rsidR="002E6159" w:rsidRPr="00124442">
        <w:rPr>
          <w:szCs w:val="24"/>
          <w:lang w:eastAsia="lt-LT"/>
        </w:rPr>
        <w:t xml:space="preserve">eatitinku pagrindinių atrankos į mokymus pagal </w:t>
      </w:r>
      <w:r w:rsidR="002E6159" w:rsidRPr="00124442">
        <w:rPr>
          <w:szCs w:val="24"/>
        </w:rPr>
        <w:t xml:space="preserve">karjeros specialisto kvalifikacijos tobulinimo programą </w:t>
      </w:r>
      <w:r w:rsidR="002E6159" w:rsidRPr="00124442">
        <w:rPr>
          <w:szCs w:val="24"/>
          <w:lang w:eastAsia="lt-LT"/>
        </w:rPr>
        <w:t>kriterijų.</w:t>
      </w:r>
    </w:p>
    <w:p w14:paraId="77322A74" w14:textId="77777777" w:rsidR="0085640F" w:rsidRPr="00124442" w:rsidRDefault="0085640F" w:rsidP="00AD43D7">
      <w:pPr>
        <w:pStyle w:val="BodyText"/>
        <w:tabs>
          <w:tab w:val="left" w:pos="7380"/>
        </w:tabs>
        <w:spacing w:after="0" w:line="240" w:lineRule="auto"/>
        <w:ind w:firstLine="720"/>
        <w:jc w:val="both"/>
        <w:rPr>
          <w:szCs w:val="24"/>
          <w:lang w:eastAsia="lt-LT"/>
        </w:rPr>
      </w:pPr>
    </w:p>
    <w:p w14:paraId="5A93956E" w14:textId="77777777" w:rsidR="0085640F" w:rsidRPr="0034748E" w:rsidRDefault="0085640F" w:rsidP="00AD43D7">
      <w:pPr>
        <w:pStyle w:val="BodyText"/>
        <w:tabs>
          <w:tab w:val="left" w:pos="7380"/>
        </w:tabs>
        <w:spacing w:after="0" w:line="240" w:lineRule="auto"/>
        <w:ind w:firstLine="720"/>
        <w:jc w:val="both"/>
        <w:rPr>
          <w:rFonts w:ascii="TimesLT" w:hAnsi="TimesLT" w:cs="Arial"/>
        </w:rPr>
      </w:pPr>
    </w:p>
    <w:p w14:paraId="6AD88F60" w14:textId="77777777" w:rsidR="00166DCD" w:rsidRDefault="00166DCD" w:rsidP="00AD43D7">
      <w:pPr>
        <w:pStyle w:val="BodyText"/>
        <w:tabs>
          <w:tab w:val="left" w:pos="3375"/>
          <w:tab w:val="left" w:pos="3450"/>
          <w:tab w:val="left" w:pos="4380"/>
          <w:tab w:val="left" w:pos="7845"/>
          <w:tab w:val="left" w:pos="7980"/>
        </w:tabs>
        <w:spacing w:after="0" w:line="240" w:lineRule="auto"/>
        <w:rPr>
          <w:rFonts w:ascii="TimesLT" w:hAnsi="TimesLT" w:cs="Arial"/>
        </w:rPr>
      </w:pPr>
    </w:p>
    <w:p w14:paraId="11013DBB" w14:textId="77777777" w:rsidR="00C67689" w:rsidRDefault="00C67689" w:rsidP="00AD43D7">
      <w:pPr>
        <w:pStyle w:val="BodyText"/>
        <w:tabs>
          <w:tab w:val="left" w:pos="3375"/>
          <w:tab w:val="left" w:pos="3450"/>
          <w:tab w:val="left" w:pos="4380"/>
          <w:tab w:val="left" w:pos="7845"/>
          <w:tab w:val="left" w:pos="7980"/>
        </w:tabs>
        <w:spacing w:after="0" w:line="240" w:lineRule="auto"/>
        <w:rPr>
          <w:rFonts w:ascii="TimesLT" w:hAnsi="TimesLT" w:cs="Arial"/>
        </w:rPr>
      </w:pPr>
    </w:p>
    <w:p w14:paraId="77A9D91D" w14:textId="77777777" w:rsidR="00F85016" w:rsidRDefault="00F85016" w:rsidP="00F85016">
      <w:pPr>
        <w:tabs>
          <w:tab w:val="left" w:pos="7468"/>
        </w:tabs>
        <w:jc w:val="both"/>
      </w:pPr>
    </w:p>
    <w:p w14:paraId="49FB37DA" w14:textId="7B04DC3C" w:rsidR="00F85016" w:rsidRDefault="009621BD" w:rsidP="00F85016">
      <w:pPr>
        <w:tabs>
          <w:tab w:val="left" w:pos="3968"/>
          <w:tab w:val="left" w:pos="6497"/>
          <w:tab w:val="left" w:pos="7468"/>
        </w:tabs>
        <w:jc w:val="both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81D77E" wp14:editId="0F423C02">
                <wp:simplePos x="0" y="0"/>
                <wp:positionH relativeFrom="column">
                  <wp:posOffset>4097655</wp:posOffset>
                </wp:positionH>
                <wp:positionV relativeFrom="paragraph">
                  <wp:posOffset>168910</wp:posOffset>
                </wp:positionV>
                <wp:extent cx="1967865" cy="0"/>
                <wp:effectExtent l="0" t="0" r="0" b="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7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DEEAC" id="AutoShape 32" o:spid="_x0000_s1026" type="#_x0000_t32" style="position:absolute;margin-left:322.65pt;margin-top:13.3pt;width:154.9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NRwwEAAG4DAAAOAAAAZHJzL2Uyb0RvYy54bWysU01v2zAMvQ/YfxB0X5wESNYacXpI1l26&#10;rUC7H8BIsi1MFgVSiZN/P0n5aLHdhvkgUCL5+PhIrx6OgxMHQ2zRN3I2mUphvEJtfdfIn6+Pn+6k&#10;4Aheg0NvGnkyLB/WHz+sxlCbOfbotCGRQDzXY2hkH2Ooq4pVbwbgCQbjk7NFGiCmK3WVJhgT+uCq&#10;+XS6rEYkHQiVYU6v27NTrgt+2xoVf7QtmyhcIxO3WE4q5y6f1XoFdUcQeqsuNOAfWAxgfSp6g9pC&#10;BLEn+xfUYBUhYxsnCocK29YqU3pI3cymf3Tz0kMwpZckDoebTPz/YNX3w8Y/U6aujv4lPKH6xcLj&#10;pgffmULg9RTS4GZZqmoMXN9S8oXDM4nd+A11ioF9xKLCsaUhQ6b+xLGIfbqJbY5RqPQ4u19+vlsu&#10;pFBXXwX1NTEQx68GB5GNRnIksF0fN+h9GinSrJSBwxPHTAvqa0Ku6vHROlcm67wYG3m/mC9KAqOz&#10;OjtzGFO32zgSB8i7Ub7SY/K8D8vIW+D+HKeTdV4awr3XpUhvQH+52BGsO9uJlPMXybJKeSW53qE+&#10;PdNVyjTUwv6ygHlr3t9L9ttvsv4NAAD//wMAUEsDBBQABgAIAAAAIQD4kYeV3wAAAAkBAAAPAAAA&#10;ZHJzL2Rvd25yZXYueG1sTI/LTsMwEEX3SPyDNUjsqENoXAhxKgRCiMeCBkS3bjyNI+JxZLtt+HuM&#10;WMByZo7unFstJzuwPfrQO5JwPsuAIbVO99RJeH+7P7sEFqIirQZHKOELAyzr46NKldodaIX7JnYs&#10;hVAolQQT41hyHlqDVoWZG5HSbeu8VTGNvuPaq0MKtwPPs0xwq3pKH4wa8dZg+9nsrIT567bx68cX&#10;/nwnnnL/YD7WZmGlPD2Zbq6BRZziHww/+kkd6uS0cTvSgQ0SxLy4SKiEXAhgCbgqihzY5nfB64r/&#10;b1B/AwAA//8DAFBLAQItABQABgAIAAAAIQC2gziS/gAAAOEBAAATAAAAAAAAAAAAAAAAAAAAAABb&#10;Q29udGVudF9UeXBlc10ueG1sUEsBAi0AFAAGAAgAAAAhADj9If/WAAAAlAEAAAsAAAAAAAAAAAAA&#10;AAAALwEAAF9yZWxzLy5yZWxzUEsBAi0AFAAGAAgAAAAhAC61Q1HDAQAAbgMAAA4AAAAAAAAAAAAA&#10;AAAALgIAAGRycy9lMm9Eb2MueG1sUEsBAi0AFAAGAAgAAAAhAPiRh5XfAAAACQEAAA8AAAAAAAAA&#10;AAAAAAAAHQQAAGRycy9kb3ducmV2LnhtbFBLBQYAAAAABAAEAPMAAAApBQAAAAA=&#10;">
                <v:stroke dashstyle="dash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34D32B" wp14:editId="36C16F36">
                <wp:simplePos x="0" y="0"/>
                <wp:positionH relativeFrom="column">
                  <wp:posOffset>2024380</wp:posOffset>
                </wp:positionH>
                <wp:positionV relativeFrom="paragraph">
                  <wp:posOffset>168910</wp:posOffset>
                </wp:positionV>
                <wp:extent cx="999490" cy="0"/>
                <wp:effectExtent l="0" t="0" r="0" b="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9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B0C91" id="AutoShape 31" o:spid="_x0000_s1026" type="#_x0000_t32" style="position:absolute;margin-left:159.4pt;margin-top:13.3pt;width:78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NZwQEAAG0DAAAOAAAAZHJzL2Uyb0RvYy54bWysU01v2zAMvQ/YfxB0X5wE67AYcXpI1l26&#10;LUC7H8BIsi1UFgVSiZN/P0n5aLHdhvogUCL5+PhIL++PgxMHQ2zRN3I2mUphvEJtfdfI388Pn75K&#10;wRG8BofeNPJkWN6vPn5YjqE2c+zRaUMigXiux9DIPsZQVxWr3gzAEwzGJ2eLNEBMV+oqTTAm9MFV&#10;8+n0SzUi6UCoDHN63ZydclXw29ao+Ktt2UThGpm4xXJSOXf5rFZLqDuC0Ft1oQH/wWIA61PRG9QG&#10;Iog92X+gBqsIGds4UThU2LZWmdJD6mY2/aubpx6CKb0kcTjcZOL3g1U/D2u/pUxdHf1TeET1wsLj&#10;ugffmULg+RTS4GZZqmoMXN9S8oXDlsRu/IE6xcA+YlHh2NKQIVN/4ljEPt3ENscoVHpcLBafF2kk&#10;6uqqoL7mBeL43eAgstFIjgS26+MavU8TRZqVKnB45JhZQX1NyEU9PljnymCdF2OqdDe/KwmMzurs&#10;zGFM3W7tSBwgr0b5SovJ8zYsI2+A+3OcTtZ5Zwj3XpcivQH97WJHsO5sJ1LOXxTLIuWN5HqH+rSl&#10;q5JppoX9Zf/y0ry9l+zXv2T1BwAA//8DAFBLAwQUAAYACAAAACEAf9lCQN8AAAAJAQAADwAAAGRy&#10;cy9kb3ducmV2LnhtbEyPzU7DMBCE70i8g7WVuFGnoXKrNE6FQAjxcygB0asbb+OIeB3ZbhveHiMO&#10;9Lizo5lvyvVoe3ZEHzpHEmbTDBhS43RHrYSP94frJbAQFWnVO0IJ3xhgXV1elKrQ7kRveKxjy1II&#10;hUJJMDEOBeehMWhVmLoBKf32zlsV0+lbrr06pXDb8zzLBLeqo9Rg1IB3Bpuv+mAlzDf72m+fXvnL&#10;vXjO/aP53JqFlfJqMt6ugEUc478ZfvETOlSJaecOpAPrJdzMlgk9SsiFAJYM84XIge3+BF6V/HxB&#10;9QMAAP//AwBQSwECLQAUAAYACAAAACEAtoM4kv4AAADhAQAAEwAAAAAAAAAAAAAAAAAAAAAAW0Nv&#10;bnRlbnRfVHlwZXNdLnhtbFBLAQItABQABgAIAAAAIQA4/SH/1gAAAJQBAAALAAAAAAAAAAAAAAAA&#10;AC8BAABfcmVscy8ucmVsc1BLAQItABQABgAIAAAAIQDQ6iNZwQEAAG0DAAAOAAAAAAAAAAAAAAAA&#10;AC4CAABkcnMvZTJvRG9jLnhtbFBLAQItABQABgAIAAAAIQB/2UJA3wAAAAkBAAAPAAAAAAAAAAAA&#10;AAAAABsEAABkcnMvZG93bnJldi54bWxQSwUGAAAAAAQABADzAAAAJwUAAAAA&#10;">
                <v:stroke dashstyle="dash"/>
              </v:shape>
            </w:pict>
          </mc:Fallback>
        </mc:AlternateContent>
      </w:r>
      <w:r w:rsidR="00F85016">
        <w:tab/>
      </w:r>
      <w:r w:rsidR="00F85016">
        <w:tab/>
      </w:r>
      <w:r w:rsidR="00F85016">
        <w:tab/>
      </w:r>
    </w:p>
    <w:p w14:paraId="459A8C06" w14:textId="77777777" w:rsidR="00F85016" w:rsidRPr="001141CC" w:rsidRDefault="00F85016" w:rsidP="00F85016">
      <w:pPr>
        <w:tabs>
          <w:tab w:val="left" w:pos="3686"/>
          <w:tab w:val="left" w:pos="4536"/>
          <w:tab w:val="left" w:pos="6096"/>
        </w:tabs>
        <w:jc w:val="both"/>
      </w:pPr>
      <w:r>
        <w:t xml:space="preserve">  </w:t>
      </w:r>
      <w:r w:rsidRPr="001141CC">
        <w:t xml:space="preserve">                                                  </w:t>
      </w:r>
      <w:r>
        <w:t xml:space="preserve"> </w:t>
      </w:r>
      <w:r w:rsidRPr="001141CC">
        <w:rPr>
          <w:sz w:val="28"/>
          <w:szCs w:val="28"/>
          <w:vertAlign w:val="superscript"/>
        </w:rPr>
        <w:t>(para</w:t>
      </w:r>
      <w:r w:rsidRPr="001516D5">
        <w:rPr>
          <w:sz w:val="28"/>
          <w:szCs w:val="28"/>
          <w:vertAlign w:val="superscript"/>
        </w:rPr>
        <w:t>š</w:t>
      </w:r>
      <w:r w:rsidRPr="001141CC">
        <w:rPr>
          <w:sz w:val="28"/>
          <w:szCs w:val="28"/>
          <w:vertAlign w:val="superscript"/>
        </w:rPr>
        <w:t>as)                                                         (v</w:t>
      </w:r>
      <w:r w:rsidRPr="001516D5">
        <w:rPr>
          <w:sz w:val="28"/>
          <w:szCs w:val="28"/>
          <w:vertAlign w:val="superscript"/>
        </w:rPr>
        <w:t>ardas ir pavardė</w:t>
      </w:r>
      <w:r w:rsidRPr="001141CC">
        <w:rPr>
          <w:sz w:val="28"/>
          <w:szCs w:val="28"/>
          <w:vertAlign w:val="superscript"/>
        </w:rPr>
        <w:t>)</w:t>
      </w:r>
    </w:p>
    <w:p w14:paraId="54FA9640" w14:textId="77777777" w:rsidR="00D53EFF" w:rsidRPr="00F85016" w:rsidRDefault="00D53EFF" w:rsidP="00AD43D7">
      <w:pPr>
        <w:spacing w:after="0"/>
      </w:pPr>
    </w:p>
    <w:p w14:paraId="2C62E773" w14:textId="77777777" w:rsidR="00D53EFF" w:rsidRPr="00D53EFF" w:rsidRDefault="00D53EFF" w:rsidP="00AD43D7">
      <w:pPr>
        <w:spacing w:after="0"/>
        <w:rPr>
          <w:lang w:val="it-IT"/>
        </w:rPr>
      </w:pPr>
    </w:p>
    <w:p w14:paraId="6955E437" w14:textId="77777777" w:rsidR="00464024" w:rsidRPr="00D53EFF" w:rsidRDefault="00464024" w:rsidP="00AD43D7">
      <w:pPr>
        <w:spacing w:after="0"/>
        <w:rPr>
          <w:lang w:val="it-IT"/>
        </w:rPr>
      </w:pPr>
    </w:p>
    <w:p w14:paraId="1F211016" w14:textId="77777777" w:rsidR="00D53EFF" w:rsidRDefault="00D53EFF" w:rsidP="00AD43D7">
      <w:pPr>
        <w:spacing w:after="0"/>
        <w:rPr>
          <w:lang w:val="it-IT"/>
        </w:rPr>
      </w:pPr>
    </w:p>
    <w:p w14:paraId="5272EA5E" w14:textId="77777777" w:rsidR="00C13FD0" w:rsidRDefault="00C13FD0" w:rsidP="00AD43D7">
      <w:pPr>
        <w:tabs>
          <w:tab w:val="left" w:pos="6096"/>
        </w:tabs>
        <w:spacing w:after="0"/>
        <w:jc w:val="both"/>
        <w:rPr>
          <w:lang w:val="it-IT"/>
        </w:rPr>
      </w:pPr>
    </w:p>
    <w:p w14:paraId="1D95F1D7" w14:textId="77777777" w:rsidR="00C13FD0" w:rsidRDefault="00C13FD0" w:rsidP="00AD43D7">
      <w:pPr>
        <w:tabs>
          <w:tab w:val="left" w:pos="6096"/>
        </w:tabs>
        <w:spacing w:after="0"/>
        <w:jc w:val="both"/>
        <w:rPr>
          <w:lang w:val="it-IT"/>
        </w:rPr>
      </w:pPr>
    </w:p>
    <w:p w14:paraId="1C6B88D8" w14:textId="3887137C" w:rsidR="0034748E" w:rsidRPr="00AD43D7" w:rsidRDefault="009621BD" w:rsidP="00AD43D7">
      <w:pPr>
        <w:tabs>
          <w:tab w:val="left" w:pos="6096"/>
        </w:tabs>
        <w:spacing w:after="0"/>
        <w:jc w:val="both"/>
        <w:rPr>
          <w:lang w:val="it-IT"/>
        </w:rPr>
      </w:pPr>
      <w:r w:rsidRPr="00D53EF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95DCA7" wp14:editId="1F23B943">
                <wp:simplePos x="0" y="0"/>
                <wp:positionH relativeFrom="column">
                  <wp:posOffset>-26670</wp:posOffset>
                </wp:positionH>
                <wp:positionV relativeFrom="paragraph">
                  <wp:posOffset>165100</wp:posOffset>
                </wp:positionV>
                <wp:extent cx="6102985" cy="0"/>
                <wp:effectExtent l="0" t="0" r="0" b="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81C37" id="AutoShape 26" o:spid="_x0000_s1026" type="#_x0000_t32" style="position:absolute;margin-left:-2.1pt;margin-top:13pt;width:480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/lzwwEAAG4DAAAOAAAAZHJzL2Uyb0RvYy54bWysU01v2zAMvQ/YfxB0X5wESNEacXpI2l26&#10;LUC7H8BIsi1UFgVSiZN/P0n5WLHdhvkgUCL5+PhILx+PgxMHQ2zRN3I2mUphvEJtfdfIn2/PX+6l&#10;4Aheg0NvGnkyLB9Xnz8tx1CbOfbotCGRQDzXY2hkH2Ooq4pVbwbgCQbjk7NFGiCmK3WVJhgT+uCq&#10;+XR6V41IOhAqw5xeN2enXBX8tjUq/mhbNlG4RiZusZxUzl0+q9US6o4g9FZdaMA/sBjA+lT0BrWB&#10;CGJP9i+owSpCxjZOFA4Vtq1VpvSQuplN/+jmtYdgSi9JHA43mfj/warvh7XfUqaujv41vKB6Z+Fx&#10;3YPvTCHwdgppcLMsVTUGrm8p+cJhS2I3fkOdYmAfsahwbGnIkKk/cSxin25im2MUKj3ezabzh/uF&#10;FOrqq6C+Jgbi+NXgILLRSI4EtuvjGr1PI0WalTJweOGYaUF9TchVPT5b58pknRdjIx8W80VJYHRW&#10;Z2cOY+p2a0fiAHk3yld6TJ6PYRl5A9yf43SyzktDuPe6FOkN6KeLHcG6s51IOX+RLKuUV5LrHerT&#10;lq5SpqEW9pcFzFvz8V6yf/8mq18AAAD//wMAUEsDBBQABgAIAAAAIQAyN4kZ3gAAAAgBAAAPAAAA&#10;ZHJzL2Rvd25yZXYueG1sTI/NTsMwEITvSLyDtUjcWoeoBBriVAiEED8HCIhe3XgbR8TryHbb8PYs&#10;4gDHnRnNflOtJjeIPYbYe1JwNs9AILXe9NQpeH+7m12CiEmT0YMnVPCFEVb18VGlS+MP9Ir7JnWC&#10;SyiWWoFNaSyljK1Fp+Pcj0jsbX1wOvEZOmmCPnC5G2SeZYV0uif+YPWINxbbz2bnFCxetk1YPzzL&#10;p9viMQ/39mNtL5xSpyfT9RWIhFP6C8MPPqNDzUwbvyMTxaBgtsg5qSAveBL7y/NiCWLzK8i6kv8H&#10;1N8AAAD//wMAUEsBAi0AFAAGAAgAAAAhALaDOJL+AAAA4QEAABMAAAAAAAAAAAAAAAAAAAAAAFtD&#10;b250ZW50X1R5cGVzXS54bWxQSwECLQAUAAYACAAAACEAOP0h/9YAAACUAQAACwAAAAAAAAAAAAAA&#10;AAAvAQAAX3JlbHMvLnJlbHNQSwECLQAUAAYACAAAACEAPev5c8MBAABuAwAADgAAAAAAAAAAAAAA&#10;AAAuAgAAZHJzL2Uyb0RvYy54bWxQSwECLQAUAAYACAAAACEAMjeJGd4AAAAIAQAADwAAAAAAAAAA&#10;AAAAAAAdBAAAZHJzL2Rvd25yZXYueG1sUEsFBgAAAAAEAAQA8wAAACgFAAAAAA==&#10;">
                <v:stroke dashstyle="dash"/>
              </v:shape>
            </w:pict>
          </mc:Fallback>
        </mc:AlternateContent>
      </w:r>
    </w:p>
    <w:p w14:paraId="646D81BC" w14:textId="77777777" w:rsidR="00072C23" w:rsidRPr="0042114F" w:rsidRDefault="00072C23" w:rsidP="00072C23">
      <w:pPr>
        <w:spacing w:after="0"/>
        <w:jc w:val="center"/>
        <w:rPr>
          <w:rFonts w:ascii="TimesLT" w:hAnsi="TimesLT" w:cs="Arial"/>
          <w:sz w:val="28"/>
          <w:szCs w:val="28"/>
          <w:vertAlign w:val="superscript"/>
          <w:lang w:val="it-IT"/>
        </w:rPr>
      </w:pPr>
      <w:r w:rsidRPr="0042114F">
        <w:rPr>
          <w:rFonts w:ascii="TimesLT" w:hAnsi="TimesLT" w:cs="Arial"/>
          <w:sz w:val="28"/>
          <w:szCs w:val="28"/>
          <w:vertAlign w:val="superscript"/>
          <w:lang w:val="it-IT"/>
        </w:rPr>
        <w:t>(</w:t>
      </w:r>
      <w:r>
        <w:rPr>
          <w:rFonts w:ascii="TimesLT" w:hAnsi="TimesLT" w:cs="Arial"/>
          <w:sz w:val="28"/>
          <w:szCs w:val="28"/>
          <w:vertAlign w:val="superscript"/>
          <w:lang w:val="it-IT"/>
        </w:rPr>
        <w:t>Švietimo įstaigos pavadinimas, vadovo vardas ir pavardė, parašas)</w:t>
      </w:r>
    </w:p>
    <w:p w14:paraId="5816FD23" w14:textId="77777777" w:rsidR="00403D51" w:rsidRPr="00AD43D7" w:rsidRDefault="00403D51" w:rsidP="00AD43D7">
      <w:pPr>
        <w:tabs>
          <w:tab w:val="left" w:pos="3315"/>
          <w:tab w:val="left" w:pos="5492"/>
          <w:tab w:val="right" w:pos="9638"/>
        </w:tabs>
        <w:spacing w:after="0"/>
        <w:jc w:val="both"/>
        <w:rPr>
          <w:lang w:val="it-IT"/>
        </w:rPr>
      </w:pPr>
    </w:p>
    <w:p w14:paraId="04F9FA84" w14:textId="77777777" w:rsidR="00403D51" w:rsidRPr="00AD43D7" w:rsidRDefault="00403D51" w:rsidP="00AD43D7">
      <w:pPr>
        <w:tabs>
          <w:tab w:val="left" w:pos="3315"/>
          <w:tab w:val="left" w:pos="5492"/>
          <w:tab w:val="right" w:pos="9638"/>
        </w:tabs>
        <w:spacing w:after="0"/>
        <w:jc w:val="both"/>
        <w:rPr>
          <w:lang w:val="it-IT"/>
        </w:rPr>
      </w:pPr>
    </w:p>
    <w:p w14:paraId="050C426B" w14:textId="77777777" w:rsidR="00AD43D7" w:rsidRPr="003C66B3" w:rsidRDefault="00AD43D7" w:rsidP="00AD43D7">
      <w:pPr>
        <w:tabs>
          <w:tab w:val="left" w:pos="3315"/>
          <w:tab w:val="left" w:pos="5492"/>
          <w:tab w:val="right" w:pos="9638"/>
        </w:tabs>
        <w:spacing w:after="0"/>
        <w:jc w:val="both"/>
      </w:pPr>
    </w:p>
    <w:p w14:paraId="425CB9A5" w14:textId="77777777" w:rsidR="00D53EFF" w:rsidRDefault="00D53EFF" w:rsidP="00AD43D7">
      <w:pPr>
        <w:tabs>
          <w:tab w:val="left" w:pos="3315"/>
          <w:tab w:val="left" w:pos="5492"/>
          <w:tab w:val="right" w:pos="9638"/>
        </w:tabs>
        <w:spacing w:after="0"/>
        <w:jc w:val="both"/>
      </w:pPr>
    </w:p>
    <w:sectPr w:rsidR="00D53EFF" w:rsidSect="00AD43D7"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D185D" w14:textId="77777777" w:rsidR="0029293C" w:rsidRDefault="0029293C" w:rsidP="00F4370E">
      <w:pPr>
        <w:spacing w:after="0"/>
      </w:pPr>
      <w:r>
        <w:separator/>
      </w:r>
    </w:p>
  </w:endnote>
  <w:endnote w:type="continuationSeparator" w:id="0">
    <w:p w14:paraId="42B45905" w14:textId="77777777" w:rsidR="0029293C" w:rsidRDefault="0029293C" w:rsidP="00F437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E0B9" w14:textId="77777777" w:rsidR="0029293C" w:rsidRDefault="0029293C" w:rsidP="00F4370E">
      <w:pPr>
        <w:spacing w:after="0"/>
      </w:pPr>
      <w:r>
        <w:separator/>
      </w:r>
    </w:p>
  </w:footnote>
  <w:footnote w:type="continuationSeparator" w:id="0">
    <w:p w14:paraId="635B3B04" w14:textId="77777777" w:rsidR="0029293C" w:rsidRDefault="0029293C" w:rsidP="00F437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13F5E"/>
    <w:multiLevelType w:val="hybridMultilevel"/>
    <w:tmpl w:val="C60AE1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33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ED"/>
    <w:rsid w:val="00072C23"/>
    <w:rsid w:val="00082EFB"/>
    <w:rsid w:val="000A6773"/>
    <w:rsid w:val="00106D4F"/>
    <w:rsid w:val="00124442"/>
    <w:rsid w:val="0012518D"/>
    <w:rsid w:val="00166DCD"/>
    <w:rsid w:val="001A47B0"/>
    <w:rsid w:val="001A6EFE"/>
    <w:rsid w:val="001B02CF"/>
    <w:rsid w:val="001D33D4"/>
    <w:rsid w:val="001D4A0F"/>
    <w:rsid w:val="00245E42"/>
    <w:rsid w:val="0029293C"/>
    <w:rsid w:val="002E6159"/>
    <w:rsid w:val="0031108F"/>
    <w:rsid w:val="00314B14"/>
    <w:rsid w:val="003232B2"/>
    <w:rsid w:val="00344680"/>
    <w:rsid w:val="0034748E"/>
    <w:rsid w:val="00381EFC"/>
    <w:rsid w:val="003C66B3"/>
    <w:rsid w:val="00403D51"/>
    <w:rsid w:val="00410495"/>
    <w:rsid w:val="00414531"/>
    <w:rsid w:val="0042114F"/>
    <w:rsid w:val="00443D6C"/>
    <w:rsid w:val="00464024"/>
    <w:rsid w:val="00483C6C"/>
    <w:rsid w:val="004D18B6"/>
    <w:rsid w:val="005221DF"/>
    <w:rsid w:val="0052385A"/>
    <w:rsid w:val="00524C07"/>
    <w:rsid w:val="0053153C"/>
    <w:rsid w:val="00566D23"/>
    <w:rsid w:val="005D3F9E"/>
    <w:rsid w:val="0067087C"/>
    <w:rsid w:val="0070163C"/>
    <w:rsid w:val="00711C69"/>
    <w:rsid w:val="00765A22"/>
    <w:rsid w:val="00775204"/>
    <w:rsid w:val="007D00AD"/>
    <w:rsid w:val="007E6D2A"/>
    <w:rsid w:val="00803D89"/>
    <w:rsid w:val="0085640F"/>
    <w:rsid w:val="008701CC"/>
    <w:rsid w:val="008852EC"/>
    <w:rsid w:val="008F5A70"/>
    <w:rsid w:val="0094649E"/>
    <w:rsid w:val="00950E81"/>
    <w:rsid w:val="00953D6E"/>
    <w:rsid w:val="0095618F"/>
    <w:rsid w:val="009621BD"/>
    <w:rsid w:val="00997AE4"/>
    <w:rsid w:val="009B52EE"/>
    <w:rsid w:val="009C5E3B"/>
    <w:rsid w:val="009D12DE"/>
    <w:rsid w:val="009E7CCD"/>
    <w:rsid w:val="009F7802"/>
    <w:rsid w:val="00A015C9"/>
    <w:rsid w:val="00A2598B"/>
    <w:rsid w:val="00AB584F"/>
    <w:rsid w:val="00AC3EAF"/>
    <w:rsid w:val="00AD43D7"/>
    <w:rsid w:val="00B03D69"/>
    <w:rsid w:val="00B37A9C"/>
    <w:rsid w:val="00B62432"/>
    <w:rsid w:val="00B77095"/>
    <w:rsid w:val="00C13FD0"/>
    <w:rsid w:val="00C35684"/>
    <w:rsid w:val="00C425AA"/>
    <w:rsid w:val="00C50FED"/>
    <w:rsid w:val="00C67689"/>
    <w:rsid w:val="00C71803"/>
    <w:rsid w:val="00C958E6"/>
    <w:rsid w:val="00CF4CF5"/>
    <w:rsid w:val="00D1232A"/>
    <w:rsid w:val="00D16192"/>
    <w:rsid w:val="00D26091"/>
    <w:rsid w:val="00D44BEF"/>
    <w:rsid w:val="00D53EFF"/>
    <w:rsid w:val="00D57EF8"/>
    <w:rsid w:val="00D57F8E"/>
    <w:rsid w:val="00D826CD"/>
    <w:rsid w:val="00E04FD4"/>
    <w:rsid w:val="00E26D06"/>
    <w:rsid w:val="00E27031"/>
    <w:rsid w:val="00E633A3"/>
    <w:rsid w:val="00E835CA"/>
    <w:rsid w:val="00ED0D80"/>
    <w:rsid w:val="00EE78CF"/>
    <w:rsid w:val="00F1303A"/>
    <w:rsid w:val="00F23558"/>
    <w:rsid w:val="00F4370E"/>
    <w:rsid w:val="00F85016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552B1E"/>
  <w15:chartTrackingRefBased/>
  <w15:docId w15:val="{222E9C67-4197-4592-9536-B9EB5349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14F"/>
    <w:pPr>
      <w:spacing w:after="12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</w:pPr>
  </w:style>
  <w:style w:type="paragraph" w:styleId="Title">
    <w:name w:val="Title"/>
    <w:basedOn w:val="Normal"/>
    <w:qFormat/>
    <w:pPr>
      <w:jc w:val="center"/>
    </w:pPr>
  </w:style>
  <w:style w:type="character" w:styleId="CommentReference">
    <w:name w:val="annotation reference"/>
    <w:basedOn w:val="DefaultParagraphFont"/>
    <w:rsid w:val="003C66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66B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66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6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66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C66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66B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F4370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F4370E"/>
    <w:rPr>
      <w:sz w:val="24"/>
      <w:lang w:eastAsia="en-US"/>
    </w:rPr>
  </w:style>
  <w:style w:type="paragraph" w:styleId="Footer">
    <w:name w:val="footer"/>
    <w:basedOn w:val="Normal"/>
    <w:link w:val="FooterChar"/>
    <w:rsid w:val="00F4370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F4370E"/>
    <w:rPr>
      <w:sz w:val="24"/>
      <w:lang w:eastAsia="en-US"/>
    </w:rPr>
  </w:style>
  <w:style w:type="paragraph" w:styleId="ListParagraph">
    <w:name w:val="List Paragraph"/>
    <w:aliases w:val="List Paragraph21,Buletai,Bullet EY,lp1,Bullet 1,Use Case List Paragraph,Numbering,ERP-List Paragraph,List Paragraph11,List Paragraph111,Paragraph,List Paragraph Red,List Paragraph2,Sąrašo pastraipa.Bullet,Sąrašo pastraipa.Bullet1,Lentele"/>
    <w:basedOn w:val="Normal"/>
    <w:link w:val="ListParagraphChar"/>
    <w:uiPriority w:val="34"/>
    <w:qFormat/>
    <w:rsid w:val="009E7C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ListParagraphChar">
    <w:name w:val="List Paragraph Char"/>
    <w:aliases w:val="List Paragraph21 Char,Buletai Char,Bullet EY Char,lp1 Char,Bullet 1 Char,Use Case List Paragraph Char,Numbering Char,ERP-List Paragraph Char,List Paragraph11 Char,List Paragraph111 Char,Paragraph Char,List Paragraph Red Char"/>
    <w:link w:val="ListParagraph"/>
    <w:uiPriority w:val="34"/>
    <w:qFormat/>
    <w:locked/>
    <w:rsid w:val="009E7CCD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8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FEB4E-E7EA-4740-87E2-4FE4CC0B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 PEDAGOGINIO  UNIVERSITETO</vt:lpstr>
    </vt:vector>
  </TitlesOfParts>
  <Company>ELKO Techninis centras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 PEDAGOGINIO  UNIVERSITETO</dc:title>
  <dc:subject/>
  <dc:creator>Wir2ality</dc:creator>
  <cp:keywords/>
  <cp:lastModifiedBy>User</cp:lastModifiedBy>
  <cp:revision>3</cp:revision>
  <cp:lastPrinted>2022-06-16T08:13:00Z</cp:lastPrinted>
  <dcterms:created xsi:type="dcterms:W3CDTF">2022-06-23T07:29:00Z</dcterms:created>
  <dcterms:modified xsi:type="dcterms:W3CDTF">2022-06-23T07:30:00Z</dcterms:modified>
</cp:coreProperties>
</file>